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47" w:rsidRPr="00A61654" w:rsidRDefault="00E23647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2</w:t>
      </w:r>
      <w:r w:rsidR="00E23647">
        <w:rPr>
          <w:b/>
          <w:sz w:val="32"/>
          <w:szCs w:val="32"/>
        </w:rPr>
        <w:t>9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E23647" w:rsidRDefault="00092016" w:rsidP="00D5063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23647">
        <w:rPr>
          <w:b/>
          <w:sz w:val="32"/>
          <w:szCs w:val="32"/>
        </w:rPr>
        <w:t>02.10</w:t>
      </w:r>
      <w:r w:rsidRPr="00092016">
        <w:rPr>
          <w:b/>
          <w:sz w:val="32"/>
          <w:szCs w:val="32"/>
        </w:rPr>
        <w:t>.2023 г.</w:t>
      </w:r>
    </w:p>
    <w:p w:rsidR="00D50636" w:rsidRPr="00EA66A7" w:rsidRDefault="00D50636" w:rsidP="00D5063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E23647" w:rsidRPr="00E23647" w:rsidRDefault="00463EDC" w:rsidP="00E2364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647" w:rsidRPr="00E23647">
        <w:rPr>
          <w:rFonts w:ascii="Times New Roman" w:eastAsia="Times New Roman" w:hAnsi="Times New Roman" w:cs="Times New Roman"/>
          <w:sz w:val="24"/>
          <w:szCs w:val="24"/>
        </w:rPr>
        <w:t>Одобряване на графичен файл с образец на бюлетина за кандидати за кмет на община Сърница, кандидати за общински съветници на община Сърница, кандидати за кметове на кметство Медени поляни и кметство Побит камък за участие в изборите за общински съветници и за кметове на 2</w:t>
      </w:r>
      <w:r w:rsidR="00367020">
        <w:rPr>
          <w:rFonts w:ascii="Times New Roman" w:eastAsia="Times New Roman" w:hAnsi="Times New Roman" w:cs="Times New Roman"/>
          <w:sz w:val="24"/>
          <w:szCs w:val="24"/>
        </w:rPr>
        <w:t>9 октомври 2023</w:t>
      </w:r>
      <w:r w:rsidR="00E23647" w:rsidRPr="00E2364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E23647" w:rsidRPr="00E23647" w:rsidRDefault="00E23647" w:rsidP="00E236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1, т. 9, във връзка с чл. 209, ал. 1, чл. 325, ал. 1, т. 1-3 и ал. 2-4 от Изборния кодекс </w:t>
      </w:r>
      <w:r>
        <w:rPr>
          <w:rFonts w:ascii="Times New Roman" w:eastAsia="Times New Roman" w:hAnsi="Times New Roman" w:cs="Times New Roman"/>
          <w:sz w:val="24"/>
          <w:szCs w:val="24"/>
        </w:rPr>
        <w:t>и получен чрез уеб базирана с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 xml:space="preserve">истемата за управление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процесите на печат, утвърждаване на печат 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>бюлетини от ОИК Сърница  графичен файл с предпечат на хартиените бюлетини, Общинска избирателна комисия Сърница.</w:t>
      </w:r>
    </w:p>
    <w:p w:rsidR="00D50636" w:rsidRDefault="00D50636" w:rsidP="00E236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647" w:rsidRDefault="00E23647" w:rsidP="00E236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E23647" w:rsidRPr="00E23647" w:rsidRDefault="00E23647" w:rsidP="00D506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647" w:rsidRPr="00E23647" w:rsidRDefault="00E23647" w:rsidP="00E23647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>Одобрява съдържанието на образец на бюлетина </w:t>
      </w:r>
      <w:r w:rsidRPr="00E23647">
        <w:rPr>
          <w:rFonts w:ascii="Times New Roman" w:eastAsia="Times New Roman" w:hAnsi="Times New Roman" w:cs="Times New Roman"/>
          <w:b/>
          <w:bCs/>
          <w:sz w:val="24"/>
          <w:szCs w:val="24"/>
        </w:rPr>
        <w:t>за кмет на община Сърница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647" w:rsidRPr="00E23647" w:rsidRDefault="00E23647" w:rsidP="00E23647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>Одобрява съдържанието на образец на бюлетина </w:t>
      </w:r>
      <w:r w:rsidRPr="00E23647">
        <w:rPr>
          <w:rFonts w:ascii="Times New Roman" w:eastAsia="Times New Roman" w:hAnsi="Times New Roman" w:cs="Times New Roman"/>
          <w:b/>
          <w:bCs/>
          <w:sz w:val="24"/>
          <w:szCs w:val="24"/>
        </w:rPr>
        <w:t>за общински съветници на община Сърница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647" w:rsidRPr="00E23647" w:rsidRDefault="00E23647" w:rsidP="00E23647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>Одобрява съдържанието на образец на бюлетина за кмет на </w:t>
      </w:r>
      <w:r w:rsidRPr="00E23647">
        <w:rPr>
          <w:rFonts w:ascii="Times New Roman" w:eastAsia="Times New Roman" w:hAnsi="Times New Roman" w:cs="Times New Roman"/>
          <w:b/>
          <w:bCs/>
          <w:sz w:val="24"/>
          <w:szCs w:val="24"/>
        </w:rPr>
        <w:t>кметство Медени поляни, община Сърница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647" w:rsidRPr="00E23647" w:rsidRDefault="00E23647" w:rsidP="00E23647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>Одобрява съдържанието на образец на бюлетина за кмет на </w:t>
      </w:r>
      <w:r w:rsidRPr="00E23647">
        <w:rPr>
          <w:rFonts w:ascii="Times New Roman" w:eastAsia="Times New Roman" w:hAnsi="Times New Roman" w:cs="Times New Roman"/>
          <w:b/>
          <w:bCs/>
          <w:sz w:val="24"/>
          <w:szCs w:val="24"/>
        </w:rPr>
        <w:t>кметство Побит камък, община Сърница</w:t>
      </w:r>
      <w:r w:rsidRPr="00E23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647" w:rsidRPr="00E23647" w:rsidRDefault="00E23647" w:rsidP="00E236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47">
        <w:rPr>
          <w:rFonts w:ascii="Times New Roman" w:eastAsia="Times New Roman" w:hAnsi="Times New Roman" w:cs="Times New Roman"/>
          <w:sz w:val="24"/>
          <w:szCs w:val="24"/>
        </w:rPr>
        <w:t> Общинската избирателна комисия – гр. Сърница одобрява графичния файл с образец на бюлетината като принтира образеца и върху него се подписват всички присъстващи членове на ОИК- гр. Сърница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ОИК- Сърница се прилагат към протокола от заседанието на ОИК като неразделна част.</w:t>
      </w:r>
    </w:p>
    <w:p w:rsidR="005206F1" w:rsidRPr="005206F1" w:rsidRDefault="005206F1" w:rsidP="00E236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да се обяви на определеното от ОИК място и да се публикува на интернет страницата на комисията.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4719E7" w:rsidRDefault="0057183E" w:rsidP="00526E58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D50636" w:rsidRDefault="00D50636" w:rsidP="00526E58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D50636" w:rsidRDefault="00D50636" w:rsidP="00526E58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D50636" w:rsidRPr="00526E58" w:rsidRDefault="00D50636" w:rsidP="00526E58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D50636" w:rsidRPr="00526E5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87F" w:rsidRDefault="009B687F" w:rsidP="00FA159E">
      <w:pPr>
        <w:spacing w:after="0" w:line="240" w:lineRule="auto"/>
      </w:pPr>
      <w:r>
        <w:separator/>
      </w:r>
    </w:p>
  </w:endnote>
  <w:endnote w:type="continuationSeparator" w:id="1">
    <w:p w:rsidR="009B687F" w:rsidRDefault="009B687F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87F" w:rsidRDefault="009B687F" w:rsidP="00FA159E">
      <w:pPr>
        <w:spacing w:after="0" w:line="240" w:lineRule="auto"/>
      </w:pPr>
      <w:r>
        <w:separator/>
      </w:r>
    </w:p>
  </w:footnote>
  <w:footnote w:type="continuationSeparator" w:id="1">
    <w:p w:rsidR="009B687F" w:rsidRDefault="009B687F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B2827"/>
    <w:multiLevelType w:val="multilevel"/>
    <w:tmpl w:val="24263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1B95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67020"/>
    <w:rsid w:val="0037008A"/>
    <w:rsid w:val="003766BD"/>
    <w:rsid w:val="00381DE7"/>
    <w:rsid w:val="003A652E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A176E"/>
    <w:rsid w:val="004E30DC"/>
    <w:rsid w:val="00505EA9"/>
    <w:rsid w:val="00510E96"/>
    <w:rsid w:val="005206F1"/>
    <w:rsid w:val="005248C3"/>
    <w:rsid w:val="00526E58"/>
    <w:rsid w:val="00555C8E"/>
    <w:rsid w:val="0057183E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4CDC"/>
    <w:rsid w:val="0064548A"/>
    <w:rsid w:val="00652F2C"/>
    <w:rsid w:val="00655C78"/>
    <w:rsid w:val="00680477"/>
    <w:rsid w:val="00683F9F"/>
    <w:rsid w:val="00685088"/>
    <w:rsid w:val="00690497"/>
    <w:rsid w:val="006E54B0"/>
    <w:rsid w:val="007249C9"/>
    <w:rsid w:val="007863E3"/>
    <w:rsid w:val="007D6273"/>
    <w:rsid w:val="00805187"/>
    <w:rsid w:val="00854BD2"/>
    <w:rsid w:val="00855AD1"/>
    <w:rsid w:val="00865790"/>
    <w:rsid w:val="0087066D"/>
    <w:rsid w:val="00875666"/>
    <w:rsid w:val="0088246B"/>
    <w:rsid w:val="008C481F"/>
    <w:rsid w:val="00936AE0"/>
    <w:rsid w:val="00944BCD"/>
    <w:rsid w:val="00952EB8"/>
    <w:rsid w:val="00960306"/>
    <w:rsid w:val="00967D7A"/>
    <w:rsid w:val="009B687F"/>
    <w:rsid w:val="009F2C17"/>
    <w:rsid w:val="00A55611"/>
    <w:rsid w:val="00A5635D"/>
    <w:rsid w:val="00A61654"/>
    <w:rsid w:val="00A76804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CD26DB"/>
    <w:rsid w:val="00D47450"/>
    <w:rsid w:val="00D50636"/>
    <w:rsid w:val="00D64A55"/>
    <w:rsid w:val="00DD45ED"/>
    <w:rsid w:val="00E07F5A"/>
    <w:rsid w:val="00E127DD"/>
    <w:rsid w:val="00E23647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4</cp:revision>
  <cp:lastPrinted>2023-10-02T14:13:00Z</cp:lastPrinted>
  <dcterms:created xsi:type="dcterms:W3CDTF">2023-10-02T14:03:00Z</dcterms:created>
  <dcterms:modified xsi:type="dcterms:W3CDTF">2023-10-02T14:23:00Z</dcterms:modified>
</cp:coreProperties>
</file>